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346DC" w14:textId="77777777" w:rsidR="00FC2DE2" w:rsidRDefault="00FC2DE2">
      <w:pPr>
        <w:pStyle w:val="Textoindependiente"/>
        <w:spacing w:before="5"/>
        <w:rPr>
          <w:b w:val="0"/>
          <w:sz w:val="16"/>
          <w:u w:val="none"/>
        </w:rPr>
      </w:pPr>
    </w:p>
    <w:p w14:paraId="1D325079" w14:textId="77777777" w:rsidR="00763831" w:rsidRDefault="00763831">
      <w:pPr>
        <w:pStyle w:val="Textoindependiente"/>
        <w:spacing w:before="5"/>
        <w:rPr>
          <w:b w:val="0"/>
          <w:sz w:val="16"/>
          <w:u w:val="none"/>
        </w:rPr>
      </w:pPr>
    </w:p>
    <w:p w14:paraId="2E45F0D3" w14:textId="77777777" w:rsidR="00FC2DE2" w:rsidRPr="006E7425" w:rsidRDefault="00252A5D">
      <w:pPr>
        <w:ind w:left="946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Dirección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Gestión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</w:p>
    <w:p w14:paraId="4C349157" w14:textId="77777777" w:rsidR="00FC2DE2" w:rsidRPr="006E7425" w:rsidRDefault="00252A5D">
      <w:pPr>
        <w:ind w:left="1043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Secretaria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José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C.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Paz</w:t>
      </w:r>
    </w:p>
    <w:p w14:paraId="17B88369" w14:textId="77777777" w:rsidR="00FC2DE2" w:rsidRPr="006E7425" w:rsidRDefault="008D1E1A">
      <w:pPr>
        <w:spacing w:before="1"/>
        <w:ind w:left="1013"/>
        <w:jc w:val="center"/>
        <w:rPr>
          <w:rFonts w:ascii="Arial"/>
          <w:b/>
          <w:sz w:val="12"/>
          <w:szCs w:val="12"/>
        </w:rPr>
      </w:pPr>
      <w:hyperlink r:id="rId7">
        <w:r w:rsidR="00252A5D" w:rsidRPr="006E7425">
          <w:rPr>
            <w:rFonts w:ascii="Arial"/>
            <w:b/>
            <w:sz w:val="12"/>
            <w:szCs w:val="12"/>
          </w:rPr>
          <w:t>http://www.sadjosecpaz.com</w:t>
        </w:r>
      </w:hyperlink>
    </w:p>
    <w:p w14:paraId="1C960D97" w14:textId="49A9382E" w:rsidR="00FC2DE2" w:rsidRDefault="00252A5D">
      <w:pPr>
        <w:pStyle w:val="Textoindependiente"/>
        <w:ind w:left="887"/>
        <w:rPr>
          <w:b w:val="0"/>
          <w:u w:val="none"/>
        </w:rPr>
      </w:pPr>
      <w:r>
        <w:rPr>
          <w:b w:val="0"/>
          <w:u w:val="none"/>
        </w:rPr>
        <w:br w:type="column"/>
      </w:r>
    </w:p>
    <w:p w14:paraId="38B91E85" w14:textId="77777777" w:rsidR="004C0DD8" w:rsidRDefault="004C0DD8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</w:p>
    <w:p w14:paraId="774CDBA2" w14:textId="3CAC4AAA" w:rsidR="00B83071" w:rsidRDefault="004C0DD8">
      <w:pPr>
        <w:pStyle w:val="Textoindependiente"/>
        <w:ind w:left="887"/>
        <w:rPr>
          <w:rFonts w:ascii="Arial"/>
          <w:b w:val="0"/>
          <w:sz w:val="20"/>
          <w:u w:val="none"/>
        </w:rPr>
      </w:pPr>
      <w:r>
        <w:rPr>
          <w:rFonts w:eastAsiaTheme="minorHAnsi"/>
          <w:sz w:val="16"/>
          <w:szCs w:val="16"/>
          <w:u w:val="none"/>
          <w:lang w:val="es-AR"/>
        </w:rPr>
        <w:t xml:space="preserve">                              </w:t>
      </w:r>
      <w:r w:rsidRPr="004C0DD8">
        <w:rPr>
          <w:rFonts w:eastAsiaTheme="minorHAnsi"/>
          <w:sz w:val="16"/>
          <w:szCs w:val="16"/>
          <w:u w:val="none"/>
          <w:lang w:val="es-AR"/>
        </w:rPr>
        <w:t xml:space="preserve">2024 - Año del 75° Aniversario de la        </w:t>
      </w:r>
    </w:p>
    <w:p w14:paraId="43942768" w14:textId="0BC358DA" w:rsidR="00FC2DE2" w:rsidRPr="004C0DD8" w:rsidRDefault="004C0DD8">
      <w:pPr>
        <w:pStyle w:val="Textoindependiente"/>
        <w:spacing w:before="3"/>
        <w:rPr>
          <w:rFonts w:ascii="Arial"/>
          <w:sz w:val="16"/>
          <w:szCs w:val="16"/>
          <w:u w:val="none"/>
        </w:rPr>
      </w:pPr>
      <w:r>
        <w:rPr>
          <w:rFonts w:eastAsiaTheme="minorHAnsi"/>
          <w:sz w:val="16"/>
          <w:szCs w:val="16"/>
          <w:u w:val="none"/>
          <w:lang w:val="es-AR"/>
        </w:rPr>
        <w:t xml:space="preserve">                                      </w:t>
      </w:r>
      <w:proofErr w:type="gramStart"/>
      <w:r w:rsidRPr="004C0DD8">
        <w:rPr>
          <w:rFonts w:eastAsiaTheme="minorHAnsi"/>
          <w:sz w:val="16"/>
          <w:szCs w:val="16"/>
          <w:u w:val="none"/>
          <w:lang w:val="es-AR"/>
        </w:rPr>
        <w:t>gratuidad</w:t>
      </w:r>
      <w:proofErr w:type="gramEnd"/>
      <w:r w:rsidRPr="004C0DD8">
        <w:rPr>
          <w:rFonts w:eastAsiaTheme="minorHAnsi"/>
          <w:sz w:val="16"/>
          <w:szCs w:val="16"/>
          <w:u w:val="none"/>
          <w:lang w:val="es-AR"/>
        </w:rPr>
        <w:t xml:space="preserve"> universitaria en la República Argentina</w:t>
      </w:r>
      <w:r w:rsidRPr="004C0DD8">
        <w:rPr>
          <w:rFonts w:ascii="Arial" w:hAnsi="Arial" w:cs="Arial"/>
          <w:spacing w:val="4"/>
          <w:sz w:val="16"/>
          <w:szCs w:val="16"/>
          <w:u w:val="none"/>
          <w:lang w:val="es-MX"/>
        </w:rPr>
        <w:t xml:space="preserve">       </w:t>
      </w:r>
      <w:r w:rsidRPr="004C0DD8">
        <w:rPr>
          <w:rFonts w:eastAsiaTheme="minorHAnsi"/>
          <w:sz w:val="16"/>
          <w:szCs w:val="16"/>
          <w:u w:val="none"/>
          <w:lang w:val="es-AR"/>
        </w:rPr>
        <w:t xml:space="preserve">                              </w:t>
      </w:r>
    </w:p>
    <w:p w14:paraId="5DB88684" w14:textId="77777777" w:rsidR="004C0DD8" w:rsidRDefault="004C0DD8">
      <w:pPr>
        <w:pStyle w:val="Textoindependiente"/>
        <w:spacing w:before="3"/>
        <w:rPr>
          <w:rFonts w:ascii="Arial"/>
          <w:sz w:val="16"/>
          <w:szCs w:val="16"/>
          <w:u w:val="none"/>
        </w:rPr>
      </w:pPr>
    </w:p>
    <w:p w14:paraId="0B0D6D05" w14:textId="77777777" w:rsidR="004C0DD8" w:rsidRDefault="004C0DD8">
      <w:pPr>
        <w:pStyle w:val="Textoindependiente"/>
        <w:spacing w:before="3"/>
        <w:rPr>
          <w:rFonts w:ascii="Arial"/>
          <w:sz w:val="16"/>
          <w:szCs w:val="16"/>
          <w:u w:val="none"/>
        </w:rPr>
      </w:pPr>
    </w:p>
    <w:p w14:paraId="30D4A816" w14:textId="77777777" w:rsidR="004C0DD8" w:rsidRDefault="004C0DD8">
      <w:pPr>
        <w:pStyle w:val="Textoindependiente"/>
        <w:spacing w:before="3"/>
        <w:rPr>
          <w:rFonts w:ascii="Arial"/>
          <w:sz w:val="16"/>
          <w:szCs w:val="16"/>
          <w:u w:val="none"/>
        </w:rPr>
      </w:pPr>
    </w:p>
    <w:p w14:paraId="694130AD" w14:textId="77777777" w:rsidR="004C0DD8" w:rsidRPr="004C0DD8" w:rsidRDefault="004C0DD8">
      <w:pPr>
        <w:pStyle w:val="Textoindependiente"/>
        <w:spacing w:before="3"/>
        <w:rPr>
          <w:rFonts w:ascii="Arial"/>
          <w:sz w:val="16"/>
          <w:szCs w:val="16"/>
          <w:u w:val="none"/>
        </w:rPr>
      </w:pPr>
    </w:p>
    <w:p w14:paraId="25B89A8C" w14:textId="719B433D" w:rsidR="00FC2DE2" w:rsidRDefault="00252A5D">
      <w:pPr>
        <w:pStyle w:val="Ttulo1"/>
      </w:pPr>
      <w:r>
        <w:t>COMUNICADO</w:t>
      </w:r>
      <w:r>
        <w:rPr>
          <w:spacing w:val="-9"/>
        </w:rPr>
        <w:t xml:space="preserve"> </w:t>
      </w:r>
      <w:r>
        <w:t>Nº</w:t>
      </w:r>
      <w:r w:rsidR="004C0DD8">
        <w:t>022</w:t>
      </w:r>
      <w:r w:rsidR="00104281">
        <w:t>/2</w:t>
      </w:r>
      <w:r w:rsidR="00B83071">
        <w:t>4</w:t>
      </w:r>
    </w:p>
    <w:p w14:paraId="4747ECD3" w14:textId="23E622C5" w:rsidR="00FC2DE2" w:rsidRDefault="00252A5D">
      <w:pPr>
        <w:spacing w:before="1"/>
        <w:ind w:left="3281"/>
        <w:rPr>
          <w:rFonts w:ascii="Times New Roman"/>
          <w:sz w:val="24"/>
        </w:rPr>
      </w:pPr>
      <w:bookmarkStart w:id="0" w:name="_GoBack"/>
      <w:bookmarkEnd w:id="0"/>
      <w:r>
        <w:rPr>
          <w:rFonts w:ascii="Times New Roman"/>
          <w:sz w:val="24"/>
        </w:rPr>
        <w:t>Fecha:</w:t>
      </w:r>
      <w:r>
        <w:rPr>
          <w:rFonts w:ascii="Times New Roman"/>
          <w:spacing w:val="-3"/>
          <w:sz w:val="24"/>
        </w:rPr>
        <w:t xml:space="preserve"> </w:t>
      </w:r>
      <w:r w:rsidR="004C0DD8">
        <w:rPr>
          <w:rFonts w:ascii="Times New Roman"/>
          <w:spacing w:val="-3"/>
          <w:sz w:val="24"/>
        </w:rPr>
        <w:t>11</w:t>
      </w:r>
      <w:r w:rsidR="00893116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4"/>
          <w:sz w:val="24"/>
        </w:rPr>
        <w:t xml:space="preserve"> </w:t>
      </w:r>
      <w:r w:rsidR="004C0DD8">
        <w:rPr>
          <w:rFonts w:ascii="Times New Roman"/>
          <w:sz w:val="24"/>
        </w:rPr>
        <w:t>MARZO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3"/>
          <w:sz w:val="24"/>
        </w:rPr>
        <w:t xml:space="preserve"> </w:t>
      </w:r>
      <w:r w:rsidR="00104281">
        <w:rPr>
          <w:rFonts w:ascii="Times New Roman"/>
          <w:sz w:val="24"/>
        </w:rPr>
        <w:t>202</w:t>
      </w:r>
      <w:r w:rsidR="00B83071">
        <w:rPr>
          <w:rFonts w:ascii="Times New Roman"/>
          <w:sz w:val="24"/>
        </w:rPr>
        <w:t>4</w:t>
      </w:r>
    </w:p>
    <w:p w14:paraId="04F55124" w14:textId="77777777" w:rsidR="004C0DD8" w:rsidRDefault="004C0DD8" w:rsidP="00763831">
      <w:pPr>
        <w:spacing w:line="242" w:lineRule="auto"/>
        <w:ind w:left="3074" w:right="808" w:firstLine="206"/>
        <w:rPr>
          <w:rFonts w:ascii="Times New Roman" w:eastAsia="Times New Roman" w:hAnsi="Times New Roman" w:cs="Times New Roman"/>
          <w:bCs/>
          <w:sz w:val="26"/>
          <w:u w:color="000000"/>
        </w:rPr>
      </w:pPr>
    </w:p>
    <w:p w14:paraId="523681F5" w14:textId="77777777" w:rsidR="004C0DD8" w:rsidRDefault="004C0DD8" w:rsidP="00763831">
      <w:pPr>
        <w:spacing w:line="242" w:lineRule="auto"/>
        <w:ind w:left="3074" w:right="808" w:firstLine="206"/>
        <w:rPr>
          <w:rFonts w:ascii="Times New Roman" w:eastAsia="Times New Roman" w:hAnsi="Times New Roman" w:cs="Times New Roman"/>
          <w:bCs/>
          <w:sz w:val="26"/>
          <w:u w:color="000000"/>
        </w:rPr>
      </w:pPr>
    </w:p>
    <w:p w14:paraId="7EF23116" w14:textId="188ACA0F" w:rsidR="004C0DD8" w:rsidRDefault="004C0DD8" w:rsidP="004C0DD8">
      <w:pPr>
        <w:spacing w:line="242" w:lineRule="auto"/>
        <w:jc w:val="both"/>
        <w:rPr>
          <w:rFonts w:ascii="Arial" w:hAnsi="Arial"/>
          <w:b/>
          <w:i/>
          <w:color w:val="1F1F22"/>
          <w:spacing w:val="-6"/>
          <w:sz w:val="18"/>
        </w:rPr>
      </w:pPr>
      <w:r>
        <w:rPr>
          <w:rFonts w:ascii="Arial" w:hAnsi="Arial"/>
          <w:b/>
          <w:i/>
          <w:spacing w:val="-3"/>
          <w:sz w:val="28"/>
        </w:rPr>
        <w:t xml:space="preserve">                                        </w:t>
      </w:r>
      <w:r w:rsidR="00252A5D">
        <w:rPr>
          <w:rFonts w:ascii="Arial" w:hAnsi="Arial"/>
          <w:b/>
          <w:i/>
          <w:spacing w:val="-3"/>
          <w:sz w:val="28"/>
        </w:rPr>
        <w:t>As:</w:t>
      </w:r>
      <w:r w:rsidR="00252A5D">
        <w:rPr>
          <w:rFonts w:ascii="Arial" w:hAnsi="Arial"/>
          <w:b/>
          <w:i/>
          <w:spacing w:val="-8"/>
          <w:sz w:val="28"/>
        </w:rPr>
        <w:t xml:space="preserve"> </w:t>
      </w:r>
      <w:r w:rsidR="00252A5D">
        <w:rPr>
          <w:rFonts w:ascii="Arial" w:hAnsi="Arial"/>
          <w:b/>
          <w:i/>
          <w:color w:val="1F1F22"/>
          <w:spacing w:val="-3"/>
          <w:sz w:val="18"/>
        </w:rPr>
        <w:t>ACTO</w:t>
      </w:r>
      <w:r w:rsidR="00252A5D">
        <w:rPr>
          <w:rFonts w:ascii="Arial" w:hAnsi="Arial"/>
          <w:b/>
          <w:i/>
          <w:color w:val="1F1F22"/>
          <w:spacing w:val="-10"/>
          <w:sz w:val="18"/>
        </w:rPr>
        <w:t xml:space="preserve"> </w:t>
      </w:r>
      <w:r w:rsidR="00252A5D">
        <w:rPr>
          <w:rFonts w:ascii="Arial" w:hAnsi="Arial"/>
          <w:b/>
          <w:i/>
          <w:color w:val="1F1F22"/>
          <w:spacing w:val="-3"/>
          <w:sz w:val="18"/>
        </w:rPr>
        <w:t>PÚBLICO</w:t>
      </w:r>
      <w:r w:rsidR="00252A5D">
        <w:rPr>
          <w:rFonts w:ascii="Arial" w:hAnsi="Arial"/>
          <w:b/>
          <w:i/>
          <w:color w:val="1F1F22"/>
          <w:spacing w:val="-6"/>
          <w:sz w:val="18"/>
        </w:rPr>
        <w:t xml:space="preserve"> </w:t>
      </w:r>
      <w:r w:rsidR="00104281">
        <w:rPr>
          <w:rFonts w:ascii="Arial" w:hAnsi="Arial"/>
          <w:b/>
          <w:i/>
          <w:color w:val="1F1F22"/>
          <w:spacing w:val="-6"/>
          <w:sz w:val="18"/>
        </w:rPr>
        <w:t>COBERTURA</w:t>
      </w:r>
    </w:p>
    <w:p w14:paraId="0FE9F993" w14:textId="6E802FA0" w:rsidR="004C0DD8" w:rsidRDefault="00104281" w:rsidP="004C0DD8">
      <w:pPr>
        <w:spacing w:line="242" w:lineRule="auto"/>
        <w:jc w:val="both"/>
        <w:rPr>
          <w:rFonts w:ascii="Arial" w:hAnsi="Arial"/>
          <w:b/>
          <w:i/>
          <w:color w:val="1F1F22"/>
          <w:sz w:val="18"/>
        </w:rPr>
      </w:pPr>
      <w:r>
        <w:rPr>
          <w:rFonts w:ascii="Arial" w:hAnsi="Arial"/>
          <w:b/>
          <w:i/>
          <w:color w:val="1F1F22"/>
          <w:spacing w:val="-6"/>
          <w:sz w:val="18"/>
        </w:rPr>
        <w:t xml:space="preserve"> </w:t>
      </w:r>
      <w:r w:rsidR="004C0DD8">
        <w:rPr>
          <w:rFonts w:ascii="Arial" w:hAnsi="Arial"/>
          <w:b/>
          <w:i/>
          <w:color w:val="1F1F22"/>
          <w:spacing w:val="-6"/>
          <w:sz w:val="18"/>
        </w:rPr>
        <w:t xml:space="preserve">                                                                            </w:t>
      </w:r>
      <w:r w:rsidR="00252A5D">
        <w:rPr>
          <w:rFonts w:ascii="Arial" w:hAnsi="Arial"/>
          <w:b/>
          <w:i/>
          <w:color w:val="1F1F22"/>
          <w:spacing w:val="-2"/>
          <w:sz w:val="18"/>
        </w:rPr>
        <w:t>JERÁRQUICO</w:t>
      </w:r>
      <w:r w:rsidR="00252A5D">
        <w:rPr>
          <w:rFonts w:ascii="Arial" w:hAnsi="Arial"/>
          <w:b/>
          <w:i/>
          <w:color w:val="1F1F22"/>
          <w:spacing w:val="-47"/>
          <w:sz w:val="18"/>
        </w:rPr>
        <w:t xml:space="preserve"> </w:t>
      </w:r>
      <w:r w:rsidR="00252A5D">
        <w:rPr>
          <w:rFonts w:ascii="Arial" w:hAnsi="Arial"/>
          <w:b/>
          <w:i/>
          <w:color w:val="1F1F22"/>
          <w:sz w:val="18"/>
        </w:rPr>
        <w:t>TRANSITORIO</w:t>
      </w:r>
      <w:r w:rsidR="004C0DD8">
        <w:rPr>
          <w:rFonts w:ascii="Arial" w:hAnsi="Arial"/>
          <w:b/>
          <w:i/>
          <w:color w:val="1F1F22"/>
          <w:sz w:val="18"/>
        </w:rPr>
        <w:t xml:space="preserve"> </w:t>
      </w:r>
      <w:r w:rsidR="006E7425">
        <w:rPr>
          <w:rFonts w:ascii="Arial" w:hAnsi="Arial"/>
          <w:b/>
          <w:i/>
          <w:color w:val="1F1F22"/>
          <w:sz w:val="18"/>
        </w:rPr>
        <w:t>–NIVEL</w:t>
      </w:r>
      <w:r w:rsidR="004C0DD8">
        <w:rPr>
          <w:rFonts w:ascii="Arial" w:hAnsi="Arial"/>
          <w:b/>
          <w:i/>
          <w:color w:val="1F1F22"/>
          <w:sz w:val="18"/>
        </w:rPr>
        <w:t xml:space="preserve"> </w:t>
      </w:r>
    </w:p>
    <w:p w14:paraId="097B9B4D" w14:textId="4CC4B454" w:rsidR="00FC2DE2" w:rsidRPr="00763831" w:rsidRDefault="004C0DD8" w:rsidP="004C0DD8">
      <w:pPr>
        <w:spacing w:line="242" w:lineRule="auto"/>
        <w:jc w:val="both"/>
        <w:rPr>
          <w:rFonts w:ascii="Arial" w:hAnsi="Arial"/>
          <w:b/>
          <w:i/>
          <w:sz w:val="18"/>
        </w:rPr>
        <w:sectPr w:rsidR="00FC2DE2" w:rsidRPr="00763831">
          <w:type w:val="continuous"/>
          <w:pgSz w:w="12250" w:h="20170"/>
          <w:pgMar w:top="880" w:right="700" w:bottom="280" w:left="580" w:header="720" w:footer="720" w:gutter="0"/>
          <w:cols w:num="2" w:space="720" w:equalWidth="0">
            <w:col w:w="3758" w:space="40"/>
            <w:col w:w="7172"/>
          </w:cols>
        </w:sectPr>
      </w:pPr>
      <w:r>
        <w:rPr>
          <w:rFonts w:ascii="Arial" w:hAnsi="Arial"/>
          <w:b/>
          <w:i/>
          <w:color w:val="1F1F22"/>
          <w:sz w:val="18"/>
        </w:rPr>
        <w:t xml:space="preserve">                                                                              PRIMARIO</w:t>
      </w:r>
    </w:p>
    <w:p w14:paraId="6601919E" w14:textId="77777777" w:rsidR="00FC2DE2" w:rsidRDefault="00DE3184">
      <w:pPr>
        <w:pStyle w:val="Textoindependiente"/>
        <w:rPr>
          <w:rFonts w:ascii="Arial"/>
          <w:i/>
          <w:sz w:val="20"/>
          <w:u w:val="none"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73755D74" wp14:editId="788F32D5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ABCFC2" id="Rectangle 3" o:spid="_x0000_s1026" style="position:absolute;margin-left:24.25pt;margin-top:93.75pt;width:554pt;height:884.2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" filled="f">
                <w10:wrap anchorx="page" anchory="page"/>
              </v:rect>
            </w:pict>
          </mc:Fallback>
        </mc:AlternateContent>
      </w:r>
    </w:p>
    <w:p w14:paraId="653C4086" w14:textId="77777777"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14:paraId="14496FD7" w14:textId="77777777" w:rsidR="00FC2DE2" w:rsidRDefault="00252A5D">
      <w:pPr>
        <w:pStyle w:val="Ttulo"/>
      </w:pPr>
      <w:proofErr w:type="gramStart"/>
      <w:r>
        <w:rPr>
          <w:rFonts w:ascii="Times New Roman" w:hAnsi="Times New Roman"/>
          <w:sz w:val="24"/>
        </w:rPr>
        <w:t>a:</w:t>
      </w:r>
      <w:proofErr w:type="gramEnd"/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RAMAS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NIVELES</w:t>
      </w:r>
      <w:r>
        <w:rPr>
          <w:spacing w:val="-5"/>
        </w:rPr>
        <w:t xml:space="preserve"> </w:t>
      </w:r>
      <w:r>
        <w:t>–</w:t>
      </w:r>
    </w:p>
    <w:p w14:paraId="60544A0B" w14:textId="77777777" w:rsidR="00FC2DE2" w:rsidRDefault="00FC2DE2">
      <w:pPr>
        <w:pStyle w:val="Textoindependiente"/>
        <w:spacing w:before="7"/>
        <w:rPr>
          <w:rFonts w:ascii="Arial Black"/>
          <w:b w:val="0"/>
          <w:sz w:val="63"/>
          <w:u w:val="none"/>
        </w:rPr>
      </w:pPr>
    </w:p>
    <w:p w14:paraId="1CA97804" w14:textId="77777777" w:rsidR="00FC2DE2" w:rsidRDefault="00252A5D">
      <w:pPr>
        <w:pStyle w:val="Ttulo1"/>
        <w:ind w:left="838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DIRECTORES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SECRETARIOS:</w:t>
      </w:r>
    </w:p>
    <w:p w14:paraId="2C6DFA23" w14:textId="77777777" w:rsidR="00FC2DE2" w:rsidRDefault="00FC2DE2">
      <w:pPr>
        <w:pStyle w:val="Textoindependiente"/>
        <w:rPr>
          <w:b w:val="0"/>
          <w:sz w:val="26"/>
          <w:u w:val="none"/>
        </w:rPr>
      </w:pPr>
    </w:p>
    <w:p w14:paraId="1221CB89" w14:textId="77777777" w:rsidR="00FC2DE2" w:rsidRDefault="00FC2DE2">
      <w:pPr>
        <w:pStyle w:val="Textoindependiente"/>
        <w:rPr>
          <w:b w:val="0"/>
          <w:u w:val="none"/>
        </w:rPr>
      </w:pPr>
    </w:p>
    <w:p w14:paraId="358A10CD" w14:textId="77777777" w:rsidR="00FC2DE2" w:rsidRDefault="006E7425">
      <w:pPr>
        <w:spacing w:before="1" w:line="360" w:lineRule="auto"/>
        <w:ind w:left="764"/>
        <w:rPr>
          <w:rFonts w:ascii="Arial" w:hAnsi="Arial"/>
          <w:b/>
          <w:w w:val="90"/>
          <w:sz w:val="16"/>
        </w:rPr>
      </w:pPr>
      <w:r>
        <w:rPr>
          <w:w w:val="80"/>
        </w:rPr>
        <w:t xml:space="preserve">                                     </w:t>
      </w:r>
      <w:r w:rsidR="00252A5D">
        <w:rPr>
          <w:w w:val="80"/>
        </w:rPr>
        <w:t>La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Secretaria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Asuntos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Docentes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6"/>
          <w:w w:val="80"/>
        </w:rPr>
        <w:t xml:space="preserve"> </w:t>
      </w:r>
      <w:r w:rsidR="00252A5D">
        <w:rPr>
          <w:w w:val="80"/>
        </w:rPr>
        <w:t>José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C.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Paz,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informa</w:t>
      </w:r>
      <w:r w:rsidR="00252A5D">
        <w:rPr>
          <w:spacing w:val="5"/>
          <w:w w:val="80"/>
        </w:rPr>
        <w:t xml:space="preserve"> </w:t>
      </w:r>
      <w:r w:rsidR="00252A5D">
        <w:rPr>
          <w:w w:val="80"/>
        </w:rPr>
        <w:t>que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se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ha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autorizado</w:t>
      </w:r>
      <w:r w:rsidR="00252A5D">
        <w:rPr>
          <w:spacing w:val="6"/>
          <w:w w:val="80"/>
        </w:rPr>
        <w:t xml:space="preserve"> </w:t>
      </w:r>
      <w:r w:rsidR="00252A5D">
        <w:rPr>
          <w:w w:val="80"/>
        </w:rPr>
        <w:t>la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cobertura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los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siguientes</w:t>
      </w:r>
      <w:r w:rsidR="00252A5D">
        <w:rPr>
          <w:spacing w:val="10"/>
          <w:w w:val="80"/>
        </w:rPr>
        <w:t xml:space="preserve"> </w:t>
      </w:r>
      <w:r w:rsidR="00252A5D">
        <w:rPr>
          <w:w w:val="80"/>
        </w:rPr>
        <w:t>cargos</w:t>
      </w:r>
      <w:r w:rsidR="00252A5D">
        <w:rPr>
          <w:spacing w:val="1"/>
          <w:w w:val="80"/>
        </w:rPr>
        <w:t xml:space="preserve"> </w:t>
      </w:r>
      <w:r w:rsidR="00252A5D">
        <w:rPr>
          <w:w w:val="90"/>
        </w:rPr>
        <w:t>jerárquicos</w:t>
      </w:r>
      <w:r w:rsidR="00B812BE">
        <w:rPr>
          <w:w w:val="90"/>
        </w:rPr>
        <w:t xml:space="preserve"> transitorios</w:t>
      </w:r>
      <w:r w:rsidR="00252A5D">
        <w:rPr>
          <w:rFonts w:ascii="Arial" w:hAnsi="Arial"/>
          <w:b/>
          <w:w w:val="90"/>
          <w:sz w:val="16"/>
        </w:rPr>
        <w:t>.</w:t>
      </w:r>
    </w:p>
    <w:p w14:paraId="0CB34DA3" w14:textId="77777777" w:rsidR="006E7425" w:rsidRDefault="006E7425">
      <w:pPr>
        <w:spacing w:before="1" w:line="360" w:lineRule="auto"/>
        <w:ind w:left="764"/>
        <w:rPr>
          <w:rFonts w:ascii="Arial" w:hAnsi="Arial"/>
          <w:b/>
          <w:sz w:val="16"/>
        </w:rPr>
      </w:pPr>
    </w:p>
    <w:p w14:paraId="55B60C6D" w14:textId="77777777" w:rsidR="00FC2DE2" w:rsidRDefault="00252A5D">
      <w:pPr>
        <w:ind w:left="2575" w:right="2294"/>
        <w:jc w:val="center"/>
        <w:rPr>
          <w:rFonts w:ascii="Arial" w:hAnsi="Arial"/>
          <w:b/>
        </w:rPr>
      </w:pP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cobertura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realizará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manera</w:t>
      </w:r>
      <w:r>
        <w:rPr>
          <w:spacing w:val="9"/>
          <w:w w:val="80"/>
        </w:rPr>
        <w:t xml:space="preserve"> </w:t>
      </w:r>
      <w:r>
        <w:rPr>
          <w:w w:val="80"/>
        </w:rPr>
        <w:t>presencial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siguiente</w:t>
      </w:r>
      <w:r>
        <w:rPr>
          <w:spacing w:val="9"/>
          <w:w w:val="80"/>
        </w:rPr>
        <w:t xml:space="preserve"> </w:t>
      </w:r>
      <w:r>
        <w:rPr>
          <w:w w:val="80"/>
        </w:rPr>
        <w:t>día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horario</w:t>
      </w:r>
      <w:r>
        <w:rPr>
          <w:rFonts w:ascii="Arial" w:hAnsi="Arial"/>
          <w:b/>
          <w:w w:val="80"/>
        </w:rPr>
        <w:t>.</w:t>
      </w:r>
    </w:p>
    <w:p w14:paraId="74262F32" w14:textId="77777777" w:rsidR="00FC2DE2" w:rsidRDefault="00FC2DE2">
      <w:pPr>
        <w:pStyle w:val="Textoindependiente"/>
        <w:rPr>
          <w:rFonts w:ascii="Arial"/>
          <w:sz w:val="16"/>
          <w:u w:val="none"/>
        </w:rPr>
      </w:pPr>
    </w:p>
    <w:tbl>
      <w:tblPr>
        <w:tblStyle w:val="TableNormal"/>
        <w:tblW w:w="0" w:type="auto"/>
        <w:tblInd w:w="128" w:type="dxa"/>
        <w:tblBorders>
          <w:bottom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8"/>
      </w:tblGrid>
      <w:tr w:rsidR="00FC2DE2" w14:paraId="6FC096F6" w14:textId="77777777" w:rsidTr="004C0DD8">
        <w:trPr>
          <w:trHeight w:val="505"/>
        </w:trPr>
        <w:tc>
          <w:tcPr>
            <w:tcW w:w="10228" w:type="dxa"/>
            <w:tcBorders>
              <w:bottom w:val="single" w:sz="4" w:space="0" w:color="000000"/>
            </w:tcBorders>
          </w:tcPr>
          <w:p w14:paraId="77ED902A" w14:textId="77777777" w:rsidR="00FC2DE2" w:rsidRDefault="00FC2D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4281" w14:paraId="70F7A2B4" w14:textId="77777777" w:rsidTr="004C0DD8">
        <w:trPr>
          <w:trHeight w:val="2224"/>
        </w:trPr>
        <w:tc>
          <w:tcPr>
            <w:tcW w:w="10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5"/>
              <w:gridCol w:w="1275"/>
              <w:gridCol w:w="1275"/>
              <w:gridCol w:w="1276"/>
              <w:gridCol w:w="1276"/>
              <w:gridCol w:w="1276"/>
            </w:tblGrid>
            <w:tr w:rsidR="004C0DD8" w14:paraId="4CB04C7E" w14:textId="77777777" w:rsidTr="004C0DD8">
              <w:tc>
                <w:tcPr>
                  <w:tcW w:w="1275" w:type="dxa"/>
                  <w:vMerge w:val="restart"/>
                  <w:vAlign w:val="center"/>
                </w:tcPr>
                <w:p w14:paraId="29A872B0" w14:textId="7877030C" w:rsidR="004C0DD8" w:rsidRP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sz w:val="16"/>
                      <w:szCs w:val="16"/>
                    </w:rPr>
                  </w:pPr>
                  <w:r w:rsidRPr="004C0DD8">
                    <w:rPr>
                      <w:rFonts w:ascii="Arial"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3E448CA0" w14:textId="4D7C2AC9" w:rsidR="004C0DD8" w:rsidRP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sz w:val="16"/>
                      <w:szCs w:val="16"/>
                    </w:rPr>
                  </w:pPr>
                  <w:r w:rsidRPr="004C0DD8">
                    <w:rPr>
                      <w:rFonts w:ascii="Arial"/>
                      <w:sz w:val="16"/>
                      <w:szCs w:val="16"/>
                    </w:rPr>
                    <w:t>EP</w:t>
                  </w:r>
                </w:p>
              </w:tc>
              <w:tc>
                <w:tcPr>
                  <w:tcW w:w="6377" w:type="dxa"/>
                  <w:gridSpan w:val="5"/>
                  <w:vAlign w:val="center"/>
                </w:tcPr>
                <w:p w14:paraId="6000F625" w14:textId="3B1F1077" w:rsidR="004C0DD8" w:rsidRP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sz w:val="16"/>
                      <w:szCs w:val="16"/>
                    </w:rPr>
                  </w:pPr>
                  <w:r w:rsidRPr="004C0DD8">
                    <w:rPr>
                      <w:rFonts w:ascii="Arial"/>
                      <w:sz w:val="16"/>
                      <w:szCs w:val="16"/>
                    </w:rPr>
                    <w:t>TURNOS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1FEFC6F4" w14:textId="74BBBB02" w:rsidR="004C0DD8" w:rsidRP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sz w:val="16"/>
                      <w:szCs w:val="16"/>
                    </w:rPr>
                  </w:pPr>
                  <w:r w:rsidRPr="004C0DD8">
                    <w:rPr>
                      <w:rFonts w:ascii="Arial"/>
                      <w:sz w:val="16"/>
                      <w:szCs w:val="16"/>
                    </w:rPr>
                    <w:t>SITUACI</w:t>
                  </w:r>
                  <w:r w:rsidRPr="004C0DD8">
                    <w:rPr>
                      <w:rFonts w:ascii="Arial"/>
                      <w:sz w:val="16"/>
                      <w:szCs w:val="16"/>
                    </w:rPr>
                    <w:t>Ó</w:t>
                  </w:r>
                  <w:r w:rsidRPr="004C0DD8">
                    <w:rPr>
                      <w:rFonts w:ascii="Arial"/>
                      <w:sz w:val="16"/>
                      <w:szCs w:val="16"/>
                    </w:rPr>
                    <w:t>N DE REVISTA</w:t>
                  </w:r>
                </w:p>
              </w:tc>
            </w:tr>
            <w:tr w:rsidR="004C0DD8" w14:paraId="66350E6E" w14:textId="77777777" w:rsidTr="004C0DD8">
              <w:tc>
                <w:tcPr>
                  <w:tcW w:w="1275" w:type="dxa"/>
                  <w:vMerge/>
                </w:tcPr>
                <w:p w14:paraId="22734D0D" w14:textId="77777777" w:rsidR="004C0DD8" w:rsidRP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3C5FA5F1" w14:textId="77777777" w:rsidR="004C0DD8" w:rsidRP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</w:tcPr>
                <w:p w14:paraId="3C6DED8F" w14:textId="3A84C98A" w:rsidR="004C0DD8" w:rsidRP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sz w:val="16"/>
                      <w:szCs w:val="16"/>
                    </w:rPr>
                  </w:pPr>
                  <w:r w:rsidRPr="003276F5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lunes</w:t>
                  </w:r>
                </w:p>
              </w:tc>
              <w:tc>
                <w:tcPr>
                  <w:tcW w:w="1275" w:type="dxa"/>
                </w:tcPr>
                <w:p w14:paraId="603F6D13" w14:textId="13349478" w:rsidR="004C0DD8" w:rsidRP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sz w:val="16"/>
                      <w:szCs w:val="16"/>
                    </w:rPr>
                  </w:pPr>
                  <w:r w:rsidRPr="003276F5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Martes</w:t>
                  </w:r>
                </w:p>
              </w:tc>
              <w:tc>
                <w:tcPr>
                  <w:tcW w:w="1275" w:type="dxa"/>
                </w:tcPr>
                <w:p w14:paraId="7C4861D8" w14:textId="63307132" w:rsidR="004C0DD8" w:rsidRP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sz w:val="16"/>
                      <w:szCs w:val="16"/>
                    </w:rPr>
                  </w:pPr>
                  <w:r w:rsidRPr="003276F5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Miércoles</w:t>
                  </w:r>
                </w:p>
              </w:tc>
              <w:tc>
                <w:tcPr>
                  <w:tcW w:w="1276" w:type="dxa"/>
                </w:tcPr>
                <w:p w14:paraId="7FDE838A" w14:textId="54736E71" w:rsidR="004C0DD8" w:rsidRP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sz w:val="16"/>
                      <w:szCs w:val="16"/>
                    </w:rPr>
                  </w:pPr>
                  <w:r w:rsidRPr="003276F5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Jueves</w:t>
                  </w:r>
                </w:p>
              </w:tc>
              <w:tc>
                <w:tcPr>
                  <w:tcW w:w="1276" w:type="dxa"/>
                </w:tcPr>
                <w:p w14:paraId="166950E0" w14:textId="6B60D8BD" w:rsidR="004C0DD8" w:rsidRP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sz w:val="16"/>
                      <w:szCs w:val="16"/>
                    </w:rPr>
                  </w:pPr>
                  <w:r w:rsidRPr="003276F5">
                    <w:rPr>
                      <w:rFonts w:ascii="Arial" w:eastAsia="Times New Roman" w:hAnsi="Arial" w:cs="Arial"/>
                      <w:sz w:val="16"/>
                      <w:szCs w:val="16"/>
                      <w:lang w:eastAsia="es-AR"/>
                    </w:rPr>
                    <w:t>Viernes</w:t>
                  </w:r>
                </w:p>
              </w:tc>
              <w:tc>
                <w:tcPr>
                  <w:tcW w:w="1276" w:type="dxa"/>
                  <w:vMerge/>
                </w:tcPr>
                <w:p w14:paraId="61507212" w14:textId="77777777" w:rsidR="004C0DD8" w:rsidRP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sz w:val="16"/>
                      <w:szCs w:val="16"/>
                    </w:rPr>
                  </w:pPr>
                </w:p>
              </w:tc>
            </w:tr>
            <w:tr w:rsidR="004C0DD8" w14:paraId="76CA9EA5" w14:textId="77777777" w:rsidTr="004C0DD8">
              <w:tc>
                <w:tcPr>
                  <w:tcW w:w="1275" w:type="dxa"/>
                  <w:vAlign w:val="center"/>
                </w:tcPr>
                <w:p w14:paraId="1C776F66" w14:textId="01FE5819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D</w:t>
                  </w:r>
                </w:p>
              </w:tc>
              <w:tc>
                <w:tcPr>
                  <w:tcW w:w="1275" w:type="dxa"/>
                  <w:vAlign w:val="center"/>
                </w:tcPr>
                <w:p w14:paraId="2CF962F0" w14:textId="1586792C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21</w:t>
                  </w:r>
                </w:p>
              </w:tc>
              <w:tc>
                <w:tcPr>
                  <w:tcW w:w="1275" w:type="dxa"/>
                  <w:vAlign w:val="center"/>
                </w:tcPr>
                <w:p w14:paraId="76556494" w14:textId="62E34867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5" w:type="dxa"/>
                  <w:vAlign w:val="center"/>
                </w:tcPr>
                <w:p w14:paraId="45008856" w14:textId="445D89D5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5" w:type="dxa"/>
                  <w:vAlign w:val="center"/>
                </w:tcPr>
                <w:p w14:paraId="407B2DC6" w14:textId="537D983B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5097D94C" w14:textId="1445DFD6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7826AD" w14:textId="57A8C465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5870B488" w14:textId="0083449E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P</w:t>
                  </w:r>
                </w:p>
              </w:tc>
            </w:tr>
            <w:tr w:rsidR="004C0DD8" w14:paraId="42D1747B" w14:textId="77777777" w:rsidTr="004C0DD8">
              <w:tc>
                <w:tcPr>
                  <w:tcW w:w="1275" w:type="dxa"/>
                  <w:vAlign w:val="center"/>
                </w:tcPr>
                <w:p w14:paraId="56350698" w14:textId="46EC006B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VD</w:t>
                  </w:r>
                </w:p>
              </w:tc>
              <w:tc>
                <w:tcPr>
                  <w:tcW w:w="1275" w:type="dxa"/>
                  <w:vAlign w:val="center"/>
                </w:tcPr>
                <w:p w14:paraId="4B4AC95D" w14:textId="66D8EA5A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23</w:t>
                  </w:r>
                </w:p>
              </w:tc>
              <w:tc>
                <w:tcPr>
                  <w:tcW w:w="1275" w:type="dxa"/>
                  <w:vAlign w:val="center"/>
                </w:tcPr>
                <w:p w14:paraId="0F1BCDF4" w14:textId="2AA37010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5" w:type="dxa"/>
                  <w:vAlign w:val="center"/>
                </w:tcPr>
                <w:p w14:paraId="38B8C2F6" w14:textId="5B0EE8D5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5" w:type="dxa"/>
                  <w:vAlign w:val="center"/>
                </w:tcPr>
                <w:p w14:paraId="231C2F7C" w14:textId="6607171B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0B5672E7" w14:textId="390E5DF2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82CD01" w14:textId="7736DF68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4AFF64F9" w14:textId="0F259876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P</w:t>
                  </w:r>
                </w:p>
              </w:tc>
            </w:tr>
            <w:tr w:rsidR="004C0DD8" w14:paraId="6059FDF7" w14:textId="77777777" w:rsidTr="004C0DD8">
              <w:tc>
                <w:tcPr>
                  <w:tcW w:w="1275" w:type="dxa"/>
                  <w:vAlign w:val="center"/>
                </w:tcPr>
                <w:p w14:paraId="786E6C38" w14:textId="3056AE20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VD</w:t>
                  </w:r>
                </w:p>
              </w:tc>
              <w:tc>
                <w:tcPr>
                  <w:tcW w:w="1275" w:type="dxa"/>
                  <w:vAlign w:val="center"/>
                </w:tcPr>
                <w:p w14:paraId="3F3AA2DF" w14:textId="0862D181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22</w:t>
                  </w:r>
                </w:p>
              </w:tc>
              <w:tc>
                <w:tcPr>
                  <w:tcW w:w="1275" w:type="dxa"/>
                  <w:vAlign w:val="center"/>
                </w:tcPr>
                <w:p w14:paraId="478708AC" w14:textId="520BE71A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648926" w14:textId="2DADB4DA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5" w:type="dxa"/>
                  <w:vAlign w:val="center"/>
                </w:tcPr>
                <w:p w14:paraId="05EE4868" w14:textId="7BFFD1F4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5C69D7" w14:textId="202677C7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6" w:type="dxa"/>
                  <w:vAlign w:val="center"/>
                </w:tcPr>
                <w:p w14:paraId="71552F73" w14:textId="7ECDC3C3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0A4084" w14:textId="36DC1211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P</w:t>
                  </w:r>
                </w:p>
              </w:tc>
            </w:tr>
            <w:tr w:rsidR="004C0DD8" w14:paraId="1065D5A9" w14:textId="77777777" w:rsidTr="004C0DD8">
              <w:tc>
                <w:tcPr>
                  <w:tcW w:w="1275" w:type="dxa"/>
                  <w:vAlign w:val="center"/>
                </w:tcPr>
                <w:p w14:paraId="7770C9DD" w14:textId="33ADE454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VD</w:t>
                  </w:r>
                </w:p>
              </w:tc>
              <w:tc>
                <w:tcPr>
                  <w:tcW w:w="1275" w:type="dxa"/>
                  <w:vAlign w:val="center"/>
                </w:tcPr>
                <w:p w14:paraId="3CFD1B05" w14:textId="311D2F4D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21</w:t>
                  </w:r>
                </w:p>
              </w:tc>
              <w:tc>
                <w:tcPr>
                  <w:tcW w:w="1275" w:type="dxa"/>
                  <w:vAlign w:val="center"/>
                </w:tcPr>
                <w:p w14:paraId="550272D8" w14:textId="47AC6D12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5" w:type="dxa"/>
                  <w:vAlign w:val="center"/>
                </w:tcPr>
                <w:p w14:paraId="59FCB51D" w14:textId="3CE12C0C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5" w:type="dxa"/>
                  <w:vAlign w:val="center"/>
                </w:tcPr>
                <w:p w14:paraId="4EBD01E9" w14:textId="2563A067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6" w:type="dxa"/>
                  <w:vAlign w:val="center"/>
                </w:tcPr>
                <w:p w14:paraId="43FF2275" w14:textId="7A0D534D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2DD9C20A" w14:textId="6C41A08A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F5C3D1" w14:textId="2CB8B9CE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P</w:t>
                  </w:r>
                </w:p>
              </w:tc>
            </w:tr>
            <w:tr w:rsidR="004C0DD8" w14:paraId="441F3842" w14:textId="77777777" w:rsidTr="004C0DD8">
              <w:tc>
                <w:tcPr>
                  <w:tcW w:w="1275" w:type="dxa"/>
                  <w:vAlign w:val="center"/>
                </w:tcPr>
                <w:p w14:paraId="2DC278BB" w14:textId="45BCEE6D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2° VD</w:t>
                  </w:r>
                </w:p>
              </w:tc>
              <w:tc>
                <w:tcPr>
                  <w:tcW w:w="1275" w:type="dxa"/>
                  <w:vAlign w:val="center"/>
                </w:tcPr>
                <w:p w14:paraId="189E6A97" w14:textId="7C139639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9</w:t>
                  </w:r>
                </w:p>
              </w:tc>
              <w:tc>
                <w:tcPr>
                  <w:tcW w:w="1275" w:type="dxa"/>
                  <w:vAlign w:val="center"/>
                </w:tcPr>
                <w:p w14:paraId="106BCF5E" w14:textId="1677059E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5" w:type="dxa"/>
                  <w:vAlign w:val="center"/>
                </w:tcPr>
                <w:p w14:paraId="12FEF895" w14:textId="6F1F2A14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5" w:type="dxa"/>
                  <w:vAlign w:val="center"/>
                </w:tcPr>
                <w:p w14:paraId="5A931EC7" w14:textId="199E3D80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10B067" w14:textId="66AA1145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704C3FC6" w14:textId="25655FA1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6" w:type="dxa"/>
                  <w:vAlign w:val="center"/>
                </w:tcPr>
                <w:p w14:paraId="38377F66" w14:textId="3D127BFB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P</w:t>
                  </w:r>
                </w:p>
              </w:tc>
            </w:tr>
            <w:tr w:rsidR="004C0DD8" w14:paraId="6CBDEB68" w14:textId="77777777" w:rsidTr="004C0DD8">
              <w:tc>
                <w:tcPr>
                  <w:tcW w:w="1275" w:type="dxa"/>
                  <w:vAlign w:val="center"/>
                </w:tcPr>
                <w:p w14:paraId="7CBE0B66" w14:textId="092B1385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VD</w:t>
                  </w:r>
                </w:p>
              </w:tc>
              <w:tc>
                <w:tcPr>
                  <w:tcW w:w="1275" w:type="dxa"/>
                  <w:vAlign w:val="center"/>
                </w:tcPr>
                <w:p w14:paraId="21C83693" w14:textId="549885CB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40</w:t>
                  </w:r>
                </w:p>
              </w:tc>
              <w:tc>
                <w:tcPr>
                  <w:tcW w:w="1275" w:type="dxa"/>
                  <w:vAlign w:val="center"/>
                </w:tcPr>
                <w:p w14:paraId="18E27C3F" w14:textId="7A51AA96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5" w:type="dxa"/>
                  <w:vAlign w:val="center"/>
                </w:tcPr>
                <w:p w14:paraId="43C5445E" w14:textId="2A0A47A3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5" w:type="dxa"/>
                  <w:vAlign w:val="center"/>
                </w:tcPr>
                <w:p w14:paraId="01DCAEEE" w14:textId="676AF787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6" w:type="dxa"/>
                  <w:vAlign w:val="center"/>
                </w:tcPr>
                <w:p w14:paraId="0A2F9FB4" w14:textId="0DA6E28B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600E7B8E" w14:textId="564DA292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6" w:type="dxa"/>
                  <w:vAlign w:val="center"/>
                </w:tcPr>
                <w:p w14:paraId="26A6EC24" w14:textId="7B629E17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P</w:t>
                  </w:r>
                </w:p>
              </w:tc>
            </w:tr>
            <w:tr w:rsidR="004C0DD8" w14:paraId="2B8BB7F0" w14:textId="77777777" w:rsidTr="004C0DD8">
              <w:tc>
                <w:tcPr>
                  <w:tcW w:w="1275" w:type="dxa"/>
                  <w:vAlign w:val="center"/>
                </w:tcPr>
                <w:p w14:paraId="4CFCD5D0" w14:textId="1157DD82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VD</w:t>
                  </w:r>
                </w:p>
              </w:tc>
              <w:tc>
                <w:tcPr>
                  <w:tcW w:w="1275" w:type="dxa"/>
                  <w:vAlign w:val="center"/>
                </w:tcPr>
                <w:p w14:paraId="1AA36F19" w14:textId="72D96F28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32</w:t>
                  </w:r>
                </w:p>
              </w:tc>
              <w:tc>
                <w:tcPr>
                  <w:tcW w:w="1275" w:type="dxa"/>
                  <w:vAlign w:val="center"/>
                </w:tcPr>
                <w:p w14:paraId="0AE9C017" w14:textId="1A8A54CF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5" w:type="dxa"/>
                  <w:vAlign w:val="center"/>
                </w:tcPr>
                <w:p w14:paraId="447AFA10" w14:textId="47E445AB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5" w:type="dxa"/>
                  <w:vAlign w:val="center"/>
                </w:tcPr>
                <w:p w14:paraId="3CD80B22" w14:textId="1B517B01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472FF097" w14:textId="1FE88C96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2DB783" w14:textId="37662B50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E5CA39" w14:textId="65986737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S</w:t>
                  </w:r>
                </w:p>
              </w:tc>
            </w:tr>
            <w:tr w:rsidR="004C0DD8" w14:paraId="3BDB8634" w14:textId="77777777" w:rsidTr="004C0DD8">
              <w:tc>
                <w:tcPr>
                  <w:tcW w:w="1275" w:type="dxa"/>
                  <w:vAlign w:val="center"/>
                </w:tcPr>
                <w:p w14:paraId="2A1C33C0" w14:textId="22BC89F1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VD</w:t>
                  </w:r>
                </w:p>
              </w:tc>
              <w:tc>
                <w:tcPr>
                  <w:tcW w:w="1275" w:type="dxa"/>
                  <w:vAlign w:val="center"/>
                </w:tcPr>
                <w:p w14:paraId="16FA241F" w14:textId="360497AD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20</w:t>
                  </w:r>
                </w:p>
              </w:tc>
              <w:tc>
                <w:tcPr>
                  <w:tcW w:w="1275" w:type="dxa"/>
                  <w:vAlign w:val="center"/>
                </w:tcPr>
                <w:p w14:paraId="154864CC" w14:textId="693B995E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5" w:type="dxa"/>
                  <w:vAlign w:val="center"/>
                </w:tcPr>
                <w:p w14:paraId="154FAE0B" w14:textId="2E779CF7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5" w:type="dxa"/>
                  <w:vAlign w:val="center"/>
                </w:tcPr>
                <w:p w14:paraId="2CD49DDC" w14:textId="3DCD8633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73B8CDCC" w14:textId="10A21D89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6" w:type="dxa"/>
                  <w:vAlign w:val="center"/>
                </w:tcPr>
                <w:p w14:paraId="13BBF2E3" w14:textId="3653BD6D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2C61B7F9" w14:textId="4596E254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P</w:t>
                  </w:r>
                </w:p>
              </w:tc>
            </w:tr>
            <w:tr w:rsidR="004C0DD8" w14:paraId="26A311AC" w14:textId="77777777" w:rsidTr="004C0DD8">
              <w:tc>
                <w:tcPr>
                  <w:tcW w:w="1275" w:type="dxa"/>
                  <w:vAlign w:val="center"/>
                </w:tcPr>
                <w:p w14:paraId="6FB83BF3" w14:textId="4875814A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1° VD</w:t>
                  </w:r>
                </w:p>
              </w:tc>
              <w:tc>
                <w:tcPr>
                  <w:tcW w:w="1275" w:type="dxa"/>
                  <w:vAlign w:val="center"/>
                </w:tcPr>
                <w:p w14:paraId="09E0C8ED" w14:textId="5EEDC661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1</w:t>
                  </w:r>
                </w:p>
              </w:tc>
              <w:tc>
                <w:tcPr>
                  <w:tcW w:w="1275" w:type="dxa"/>
                  <w:vAlign w:val="center"/>
                </w:tcPr>
                <w:p w14:paraId="0F88D217" w14:textId="62E0508D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5" w:type="dxa"/>
                  <w:vAlign w:val="center"/>
                </w:tcPr>
                <w:p w14:paraId="0EF0735B" w14:textId="527F1ED8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5" w:type="dxa"/>
                  <w:vAlign w:val="center"/>
                </w:tcPr>
                <w:p w14:paraId="398629F9" w14:textId="71CF1457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50CF9" w14:textId="304C3F93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TM</w:t>
                  </w:r>
                </w:p>
              </w:tc>
              <w:tc>
                <w:tcPr>
                  <w:tcW w:w="1276" w:type="dxa"/>
                  <w:vAlign w:val="center"/>
                </w:tcPr>
                <w:p w14:paraId="3BCF8C4A" w14:textId="782FA884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TT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45D903" w14:textId="5760C00B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S</w:t>
                  </w:r>
                </w:p>
              </w:tc>
            </w:tr>
            <w:tr w:rsidR="004C0DD8" w14:paraId="6857C297" w14:textId="77777777" w:rsidTr="004C0DD8">
              <w:tc>
                <w:tcPr>
                  <w:tcW w:w="1275" w:type="dxa"/>
                  <w:vAlign w:val="center"/>
                </w:tcPr>
                <w:p w14:paraId="58E9B532" w14:textId="35B45C02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VD</w:t>
                  </w:r>
                </w:p>
              </w:tc>
              <w:tc>
                <w:tcPr>
                  <w:tcW w:w="1275" w:type="dxa"/>
                  <w:vAlign w:val="center"/>
                </w:tcPr>
                <w:p w14:paraId="18D92478" w14:textId="633A95C9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37</w:t>
                  </w:r>
                </w:p>
              </w:tc>
              <w:tc>
                <w:tcPr>
                  <w:tcW w:w="6377" w:type="dxa"/>
                  <w:gridSpan w:val="5"/>
                  <w:vAlign w:val="center"/>
                </w:tcPr>
                <w:p w14:paraId="5180D39D" w14:textId="31201CD0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A CONFIRMAR</w:t>
                  </w:r>
                </w:p>
              </w:tc>
              <w:tc>
                <w:tcPr>
                  <w:tcW w:w="1276" w:type="dxa"/>
                  <w:vAlign w:val="center"/>
                </w:tcPr>
                <w:p w14:paraId="5643210D" w14:textId="7F1522D0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S</w:t>
                  </w:r>
                </w:p>
              </w:tc>
            </w:tr>
            <w:tr w:rsidR="004C0DD8" w14:paraId="1F02D7A6" w14:textId="77777777" w:rsidTr="004C0DD8">
              <w:tc>
                <w:tcPr>
                  <w:tcW w:w="1275" w:type="dxa"/>
                  <w:vAlign w:val="center"/>
                </w:tcPr>
                <w:p w14:paraId="09D11704" w14:textId="3027D927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MS</w:t>
                  </w:r>
                </w:p>
              </w:tc>
              <w:tc>
                <w:tcPr>
                  <w:tcW w:w="1275" w:type="dxa"/>
                  <w:vAlign w:val="center"/>
                </w:tcPr>
                <w:p w14:paraId="356CA71B" w14:textId="03C27AF3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1</w:t>
                  </w:r>
                </w:p>
              </w:tc>
              <w:tc>
                <w:tcPr>
                  <w:tcW w:w="6377" w:type="dxa"/>
                  <w:gridSpan w:val="5"/>
                  <w:vAlign w:val="center"/>
                </w:tcPr>
                <w:p w14:paraId="13A5545F" w14:textId="3C3C0C12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TURNO TARDE</w:t>
                  </w:r>
                </w:p>
              </w:tc>
              <w:tc>
                <w:tcPr>
                  <w:tcW w:w="1276" w:type="dxa"/>
                  <w:vAlign w:val="center"/>
                </w:tcPr>
                <w:p w14:paraId="48A28CDD" w14:textId="68E56EE9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P</w:t>
                  </w:r>
                </w:p>
              </w:tc>
            </w:tr>
            <w:tr w:rsidR="004C0DD8" w14:paraId="6B2D72A5" w14:textId="77777777" w:rsidTr="004C0DD8">
              <w:tc>
                <w:tcPr>
                  <w:tcW w:w="1275" w:type="dxa"/>
                  <w:vAlign w:val="center"/>
                </w:tcPr>
                <w:p w14:paraId="4B17BB38" w14:textId="2E1AFDFF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MS</w:t>
                  </w:r>
                </w:p>
              </w:tc>
              <w:tc>
                <w:tcPr>
                  <w:tcW w:w="1275" w:type="dxa"/>
                  <w:vAlign w:val="center"/>
                </w:tcPr>
                <w:p w14:paraId="68762ADC" w14:textId="5C8EE2EC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14</w:t>
                  </w:r>
                </w:p>
              </w:tc>
              <w:tc>
                <w:tcPr>
                  <w:tcW w:w="6377" w:type="dxa"/>
                  <w:gridSpan w:val="5"/>
                  <w:vAlign w:val="center"/>
                </w:tcPr>
                <w:p w14:paraId="3C82336B" w14:textId="6799002E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TURNO MAÑANA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FB5D0C" w14:textId="44DCC978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S</w:t>
                  </w:r>
                </w:p>
              </w:tc>
            </w:tr>
            <w:tr w:rsidR="004C0DD8" w14:paraId="658A107C" w14:textId="77777777" w:rsidTr="004C0DD8">
              <w:tc>
                <w:tcPr>
                  <w:tcW w:w="1275" w:type="dxa"/>
                  <w:vAlign w:val="center"/>
                </w:tcPr>
                <w:p w14:paraId="49940340" w14:textId="4EB31DF3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MS</w:t>
                  </w:r>
                </w:p>
              </w:tc>
              <w:tc>
                <w:tcPr>
                  <w:tcW w:w="1275" w:type="dxa"/>
                  <w:vAlign w:val="center"/>
                </w:tcPr>
                <w:p w14:paraId="4E4D89E3" w14:textId="4890D74E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38</w:t>
                  </w:r>
                </w:p>
              </w:tc>
              <w:tc>
                <w:tcPr>
                  <w:tcW w:w="6377" w:type="dxa"/>
                  <w:gridSpan w:val="5"/>
                  <w:vAlign w:val="center"/>
                </w:tcPr>
                <w:p w14:paraId="6B4C1C20" w14:textId="4EF05F2D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TURNO MAÑANA</w:t>
                  </w:r>
                </w:p>
              </w:tc>
              <w:tc>
                <w:tcPr>
                  <w:tcW w:w="1276" w:type="dxa"/>
                  <w:vAlign w:val="center"/>
                </w:tcPr>
                <w:p w14:paraId="61DFE611" w14:textId="6529DEDA" w:rsidR="004C0DD8" w:rsidRDefault="004C0DD8" w:rsidP="004C0DD8">
                  <w:pPr>
                    <w:pStyle w:val="TableParagraph"/>
                    <w:spacing w:before="10"/>
                    <w:ind w:left="0"/>
                    <w:jc w:val="center"/>
                    <w:rPr>
                      <w:rFonts w:ascii="Arial"/>
                      <w:b/>
                      <w:sz w:val="21"/>
                    </w:rPr>
                  </w:pPr>
                  <w:r w:rsidRPr="003276F5">
                    <w:rPr>
                      <w:rFonts w:ascii="Arial" w:eastAsia="Times New Roman" w:hAnsi="Arial" w:cs="Arial"/>
                      <w:lang w:eastAsia="es-AR"/>
                    </w:rPr>
                    <w:t>P</w:t>
                  </w:r>
                </w:p>
              </w:tc>
            </w:tr>
          </w:tbl>
          <w:p w14:paraId="05B674DE" w14:textId="77777777" w:rsidR="00104281" w:rsidRDefault="00104281" w:rsidP="00104281"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 w14:paraId="43AE1A7A" w14:textId="77777777" w:rsidR="00104281" w:rsidRDefault="00104281" w:rsidP="00104281">
            <w:pPr>
              <w:pStyle w:val="TableParagraph"/>
              <w:spacing w:before="1"/>
              <w:ind w:left="3913"/>
              <w:rPr>
                <w:sz w:val="24"/>
              </w:rPr>
            </w:pP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todo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otro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cargo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pudiera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surgir.</w:t>
            </w:r>
          </w:p>
          <w:p w14:paraId="093A8C25" w14:textId="7E24131A" w:rsidR="00104281" w:rsidRDefault="00104281" w:rsidP="00104281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  <w:tab w:val="left" w:pos="1075"/>
              </w:tabs>
              <w:spacing w:before="136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Día: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 w:rsidR="004C0DD8">
              <w:rPr>
                <w:w w:val="80"/>
                <w:sz w:val="24"/>
              </w:rPr>
              <w:t>VIERNES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 w:rsidR="004C0DD8">
              <w:rPr>
                <w:w w:val="80"/>
                <w:sz w:val="24"/>
              </w:rPr>
              <w:t>15</w:t>
            </w:r>
            <w:r w:rsidR="00B812BE">
              <w:rPr>
                <w:w w:val="80"/>
                <w:sz w:val="24"/>
              </w:rPr>
              <w:t>/0</w:t>
            </w:r>
            <w:r w:rsidR="004C0DD8">
              <w:rPr>
                <w:w w:val="80"/>
                <w:sz w:val="24"/>
              </w:rPr>
              <w:t>3</w:t>
            </w:r>
            <w:r w:rsidR="00B812BE">
              <w:rPr>
                <w:w w:val="80"/>
                <w:sz w:val="24"/>
              </w:rPr>
              <w:t>/2</w:t>
            </w:r>
            <w:r w:rsidR="00B83071">
              <w:rPr>
                <w:w w:val="80"/>
                <w:sz w:val="24"/>
              </w:rPr>
              <w:t>4</w:t>
            </w:r>
          </w:p>
          <w:p w14:paraId="261F2868" w14:textId="6FB335DF" w:rsidR="00104281" w:rsidRDefault="00104281" w:rsidP="00104281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  <w:tab w:val="left" w:pos="1075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Horario: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 w:rsidR="00B812BE">
              <w:rPr>
                <w:w w:val="80"/>
                <w:sz w:val="24"/>
              </w:rPr>
              <w:t>1</w:t>
            </w:r>
            <w:r w:rsidR="004C0DD8">
              <w:rPr>
                <w:w w:val="80"/>
                <w:sz w:val="24"/>
              </w:rPr>
              <w:t>2</w:t>
            </w:r>
            <w:r>
              <w:rPr>
                <w:w w:val="80"/>
                <w:sz w:val="24"/>
              </w:rPr>
              <w:t>:</w:t>
            </w:r>
            <w:r w:rsidR="004C0DD8">
              <w:rPr>
                <w:w w:val="80"/>
                <w:sz w:val="24"/>
              </w:rPr>
              <w:t>3</w:t>
            </w:r>
            <w:r>
              <w:rPr>
                <w:w w:val="80"/>
                <w:sz w:val="24"/>
              </w:rPr>
              <w:t>0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hs.</w:t>
            </w:r>
          </w:p>
          <w:p w14:paraId="145DE3C4" w14:textId="77777777" w:rsidR="00104281" w:rsidRDefault="00104281" w:rsidP="00104281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  <w:tab w:val="left" w:pos="1075"/>
              </w:tabs>
              <w:ind w:hanging="361"/>
            </w:pPr>
            <w:r>
              <w:rPr>
                <w:w w:val="80"/>
                <w:sz w:val="24"/>
              </w:rPr>
              <w:t>Lugar: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SAD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JOSE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PAZ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GASPAR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CAMPOS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N°6445</w:t>
            </w:r>
          </w:p>
        </w:tc>
      </w:tr>
    </w:tbl>
    <w:p w14:paraId="6729BEB0" w14:textId="77777777" w:rsidR="00FC2DE2" w:rsidRDefault="00FC2DE2">
      <w:pPr>
        <w:pStyle w:val="Textoindependiente"/>
        <w:rPr>
          <w:rFonts w:ascii="Arial"/>
          <w:sz w:val="24"/>
          <w:u w:val="none"/>
        </w:rPr>
      </w:pPr>
    </w:p>
    <w:p w14:paraId="7569B4FE" w14:textId="77777777" w:rsidR="00FC2DE2" w:rsidRDefault="00252A5D">
      <w:pPr>
        <w:spacing w:before="144"/>
        <w:ind w:left="6003" w:right="3166" w:hanging="58"/>
        <w:rPr>
          <w:rFonts w:ascii="Times New Roman"/>
          <w:sz w:val="20"/>
        </w:rPr>
      </w:pPr>
      <w:r>
        <w:rPr>
          <w:rFonts w:ascii="Times New Roman"/>
          <w:sz w:val="20"/>
        </w:rPr>
        <w:t>Sec. Asuntos Docentes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Prof.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Hilda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Amaya</w:t>
      </w:r>
    </w:p>
    <w:p w14:paraId="73517DD7" w14:textId="77777777" w:rsidR="00FC2DE2" w:rsidRDefault="00DE3184">
      <w:pPr>
        <w:pStyle w:val="Textoindependiente"/>
        <w:spacing w:before="3"/>
        <w:rPr>
          <w:b w:val="0"/>
          <w:sz w:val="17"/>
          <w:u w:val="non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9E13C9" wp14:editId="5369C9FB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6725C" w14:textId="77777777" w:rsidR="00FC2DE2" w:rsidRDefault="00252A5D">
                            <w:pPr>
                              <w:pStyle w:val="Textoindependiente"/>
                              <w:spacing w:before="18"/>
                              <w:ind w:left="242" w:right="245" w:hanging="1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u w:val="thick"/>
                              </w:rPr>
                              <w:t>Se recuerda, que el director del servicio es el</w:t>
                            </w:r>
                            <w:r>
                              <w:rPr>
                                <w:spacing w:val="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responsable de la notificación de los docentes, aun cuando estos se encontraren en uso de licencia o</w:t>
                            </w:r>
                            <w:r>
                              <w:rPr>
                                <w:spacing w:val="-5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prestando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servicio fuera de la</w:t>
                            </w:r>
                            <w:r>
                              <w:rPr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institución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12.15pt;width:486.25pt;height:40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" filled="f" strokeweight=".48pt">
                <v:textbox inset="0,0,0,0">
                  <w:txbxContent>
                    <w:p w14:paraId="1C76725C" w14:textId="77777777" w:rsidR="00FC2DE2" w:rsidRDefault="00252A5D">
                      <w:pPr>
                        <w:pStyle w:val="Textoindependiente"/>
                        <w:spacing w:before="18"/>
                        <w:ind w:left="242" w:right="245" w:hanging="1"/>
                        <w:jc w:val="center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Dar difusión a todo el personal del estableciendo. </w:t>
                      </w:r>
                      <w:r>
                        <w:rPr>
                          <w:u w:val="thick"/>
                        </w:rPr>
                        <w:t>Se recuerda, que el director del servicio es el</w:t>
                      </w:r>
                      <w:r>
                        <w:rPr>
                          <w:spacing w:val="1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responsable de la notificación de los docentes, aun cuando estos se encontraren en uso de licencia o</w:t>
                      </w:r>
                      <w:r>
                        <w:rPr>
                          <w:spacing w:val="-52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prestando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servicio fuera de la</w:t>
                      </w:r>
                      <w:r>
                        <w:rPr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institución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558DD4" w14:textId="77777777" w:rsidR="00FC2DE2" w:rsidRDefault="00FC2DE2">
      <w:pPr>
        <w:pStyle w:val="Textoindependiente"/>
        <w:spacing w:before="5"/>
        <w:rPr>
          <w:b w:val="0"/>
          <w:sz w:val="17"/>
          <w:u w:val="none"/>
        </w:rPr>
      </w:pPr>
    </w:p>
    <w:p w14:paraId="252EC713" w14:textId="768B1BAE" w:rsidR="00FC2DE2" w:rsidRDefault="00252A5D">
      <w:pPr>
        <w:pStyle w:val="Ttulo1"/>
        <w:spacing w:line="309" w:lineRule="auto"/>
        <w:ind w:left="917" w:right="4978" w:hanging="80"/>
      </w:pPr>
      <w:r>
        <w:t>SECRETARIA DE ASUNTOS DOCENTES</w:t>
      </w:r>
      <w:r>
        <w:rPr>
          <w:spacing w:val="-78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Paz</w:t>
      </w:r>
      <w:r>
        <w:rPr>
          <w:spacing w:val="-1"/>
        </w:rPr>
        <w:t xml:space="preserve"> </w:t>
      </w:r>
      <w:r w:rsidR="004C0DD8">
        <w:rPr>
          <w:spacing w:val="-1"/>
        </w:rPr>
        <w:t>11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4C0DD8">
        <w:t>MARZO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B812BE">
        <w:t>202</w:t>
      </w:r>
      <w:r w:rsidR="00B83071">
        <w:t>4</w:t>
      </w:r>
      <w:r>
        <w:t>.-</w:t>
      </w:r>
    </w:p>
    <w:sectPr w:rsidR="00FC2DE2">
      <w:type w:val="continuous"/>
      <w:pgSz w:w="12250" w:h="20170"/>
      <w:pgMar w:top="88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43C0"/>
    <w:multiLevelType w:val="hybridMultilevel"/>
    <w:tmpl w:val="DB502028"/>
    <w:lvl w:ilvl="0" w:tplc="0A6AC0A8">
      <w:numFmt w:val="bullet"/>
      <w:lvlText w:val="-"/>
      <w:lvlJc w:val="left"/>
      <w:pPr>
        <w:ind w:left="1074" w:hanging="360"/>
      </w:pPr>
      <w:rPr>
        <w:rFonts w:hint="default"/>
        <w:w w:val="81"/>
        <w:lang w:val="es-ES" w:eastAsia="en-US" w:bidi="ar-SA"/>
      </w:rPr>
    </w:lvl>
    <w:lvl w:ilvl="1" w:tplc="A776F6D0">
      <w:numFmt w:val="bullet"/>
      <w:lvlText w:val="•"/>
      <w:lvlJc w:val="left"/>
      <w:pPr>
        <w:ind w:left="2003" w:hanging="360"/>
      </w:pPr>
      <w:rPr>
        <w:rFonts w:hint="default"/>
        <w:lang w:val="es-ES" w:eastAsia="en-US" w:bidi="ar-SA"/>
      </w:rPr>
    </w:lvl>
    <w:lvl w:ilvl="2" w:tplc="172A2A64">
      <w:numFmt w:val="bullet"/>
      <w:lvlText w:val="•"/>
      <w:lvlJc w:val="left"/>
      <w:pPr>
        <w:ind w:left="2926" w:hanging="360"/>
      </w:pPr>
      <w:rPr>
        <w:rFonts w:hint="default"/>
        <w:lang w:val="es-ES" w:eastAsia="en-US" w:bidi="ar-SA"/>
      </w:rPr>
    </w:lvl>
    <w:lvl w:ilvl="3" w:tplc="848EBF14">
      <w:numFmt w:val="bullet"/>
      <w:lvlText w:val="•"/>
      <w:lvlJc w:val="left"/>
      <w:pPr>
        <w:ind w:left="3849" w:hanging="360"/>
      </w:pPr>
      <w:rPr>
        <w:rFonts w:hint="default"/>
        <w:lang w:val="es-ES" w:eastAsia="en-US" w:bidi="ar-SA"/>
      </w:rPr>
    </w:lvl>
    <w:lvl w:ilvl="4" w:tplc="E856EF96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5" w:tplc="F6A82702">
      <w:numFmt w:val="bullet"/>
      <w:lvlText w:val="•"/>
      <w:lvlJc w:val="left"/>
      <w:pPr>
        <w:ind w:left="5696" w:hanging="360"/>
      </w:pPr>
      <w:rPr>
        <w:rFonts w:hint="default"/>
        <w:lang w:val="es-ES" w:eastAsia="en-US" w:bidi="ar-SA"/>
      </w:rPr>
    </w:lvl>
    <w:lvl w:ilvl="6" w:tplc="EFFAFE32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7" w:tplc="820A3674">
      <w:numFmt w:val="bullet"/>
      <w:lvlText w:val="•"/>
      <w:lvlJc w:val="left"/>
      <w:pPr>
        <w:ind w:left="7542" w:hanging="360"/>
      </w:pPr>
      <w:rPr>
        <w:rFonts w:hint="default"/>
        <w:lang w:val="es-ES" w:eastAsia="en-US" w:bidi="ar-SA"/>
      </w:rPr>
    </w:lvl>
    <w:lvl w:ilvl="8" w:tplc="58BCB0E0">
      <w:numFmt w:val="bullet"/>
      <w:lvlText w:val="•"/>
      <w:lvlJc w:val="left"/>
      <w:pPr>
        <w:ind w:left="846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E2"/>
    <w:rsid w:val="000F34C3"/>
    <w:rsid w:val="00104281"/>
    <w:rsid w:val="00252A5D"/>
    <w:rsid w:val="00400F5C"/>
    <w:rsid w:val="004C0DD8"/>
    <w:rsid w:val="006E7425"/>
    <w:rsid w:val="00763831"/>
    <w:rsid w:val="00893116"/>
    <w:rsid w:val="008D1E1A"/>
    <w:rsid w:val="00983632"/>
    <w:rsid w:val="00AB6F9C"/>
    <w:rsid w:val="00B812BE"/>
    <w:rsid w:val="00B83071"/>
    <w:rsid w:val="00DE3184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7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C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C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djosecpa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E55E-BA79-4D29-83C4-70297F8E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usuario</cp:lastModifiedBy>
  <cp:revision>3</cp:revision>
  <dcterms:created xsi:type="dcterms:W3CDTF">2024-03-11T19:49:00Z</dcterms:created>
  <dcterms:modified xsi:type="dcterms:W3CDTF">2024-03-11T19:50:00Z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2022-10-31T00:00:00Z</vt:filetime>
  </property>
</Properties>
</file>